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附件3：</w:t>
      </w:r>
    </w:p>
    <w:p>
      <w:pPr>
        <w:spacing w:after="0" w:line="600" w:lineRule="exact"/>
        <w:jc w:val="center"/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4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年台儿庄区教育系统急需紧缺</w:t>
      </w:r>
    </w:p>
    <w:p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人才引进诚信承诺书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</w:rPr>
      </w:pP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>
      <w:pPr>
        <w:spacing w:after="0"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一、本人已阅</w:t>
      </w:r>
      <w:r>
        <w:rPr>
          <w:rFonts w:ascii="仿宋_GB2312" w:eastAsia="仿宋_GB2312"/>
          <w:color w:val="000000" w:themeColor="text1"/>
          <w:sz w:val="32"/>
          <w:szCs w:val="32"/>
        </w:rPr>
        <w:t>读并理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解《202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年台儿庄区教育系统急需紧缺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教师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引进公告》内容，完全了解并符合其</w:t>
      </w:r>
      <w:r>
        <w:rPr>
          <w:rFonts w:eastAsia="仿宋_GB2312"/>
          <w:color w:val="000000" w:themeColor="text1"/>
          <w:sz w:val="32"/>
          <w:szCs w:val="32"/>
        </w:rPr>
        <w:t>要求。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</w:rPr>
        <w:t>引进</w:t>
      </w:r>
      <w:r>
        <w:rPr>
          <w:rFonts w:eastAsia="仿宋_GB2312"/>
          <w:color w:val="000000" w:themeColor="text1"/>
          <w:sz w:val="32"/>
          <w:szCs w:val="32"/>
        </w:rPr>
        <w:t>各项有关规定。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>
        <w:rPr>
          <w:rFonts w:hint="eastAsia" w:eastAsia="仿宋_GB2312"/>
          <w:color w:val="000000" w:themeColor="text1"/>
          <w:sz w:val="32"/>
          <w:szCs w:val="32"/>
        </w:rPr>
        <w:t>单位</w:t>
      </w:r>
      <w:r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  <w:bookmarkStart w:id="0" w:name="_GoBack"/>
      <w:bookmarkEnd w:id="0"/>
    </w:p>
    <w:p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承诺人：   </w:t>
      </w: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时   间：  年  月  日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NmRkM2U2N2Q3NTE0MzI0NjcxNDlkYjBlMTg2ZmZhZDAifQ=="/>
  </w:docVars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61F5"/>
    <w:rsid w:val="006C34C6"/>
    <w:rsid w:val="006D179C"/>
    <w:rsid w:val="006D2829"/>
    <w:rsid w:val="006D7D25"/>
    <w:rsid w:val="007011C1"/>
    <w:rsid w:val="00705949"/>
    <w:rsid w:val="00710870"/>
    <w:rsid w:val="00723908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55873"/>
    <w:rsid w:val="00AD0D68"/>
    <w:rsid w:val="00B10861"/>
    <w:rsid w:val="00B17993"/>
    <w:rsid w:val="00B2058C"/>
    <w:rsid w:val="00B20BBE"/>
    <w:rsid w:val="00B7349E"/>
    <w:rsid w:val="00B86326"/>
    <w:rsid w:val="00BB76D8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0259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25911861"/>
    <w:rsid w:val="36731A5F"/>
    <w:rsid w:val="417B6EAF"/>
    <w:rsid w:val="57B017A4"/>
    <w:rsid w:val="5F570AF2"/>
    <w:rsid w:val="645204A4"/>
    <w:rsid w:val="650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286</Characters>
  <Lines>2</Lines>
  <Paragraphs>1</Paragraphs>
  <TotalTime>5</TotalTime>
  <ScaleCrop>false</ScaleCrop>
  <LinksUpToDate>false</LinksUpToDate>
  <CharactersWithSpaces>309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香清溢远</cp:lastModifiedBy>
  <cp:lastPrinted>2023-03-20T09:00:00Z</cp:lastPrinted>
  <dcterms:modified xsi:type="dcterms:W3CDTF">2024-03-09T09:39:08Z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CCA6EB16597B49E6886223F14B8274FD</vt:lpwstr>
  </property>
</Properties>
</file>